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9E7EE9">
        <w:rPr>
          <w:rFonts w:ascii="Times New Roman" w:eastAsia="Times New Roman" w:hAnsi="Times New Roman" w:cs="Times New Roman"/>
          <w:b/>
          <w:bCs/>
          <w:color w:val="000000"/>
          <w:sz w:val="24"/>
          <w:szCs w:val="26"/>
          <w:lang w:eastAsia="tr-TR"/>
        </w:rPr>
        <w:t>345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4E73C2">
        <w:rPr>
          <w:rFonts w:ascii="Times New Roman" w:eastAsia="Times New Roman" w:hAnsi="Times New Roman" w:cs="Times New Roman"/>
          <w:b/>
          <w:bCs/>
          <w:color w:val="000000"/>
          <w:sz w:val="24"/>
          <w:szCs w:val="26"/>
          <w:lang w:eastAsia="tr-TR"/>
        </w:rPr>
        <w:t>2</w:t>
      </w:r>
      <w:r w:rsidR="009E7EE9">
        <w:rPr>
          <w:rFonts w:ascii="Times New Roman" w:eastAsia="Times New Roman" w:hAnsi="Times New Roman" w:cs="Times New Roman"/>
          <w:b/>
          <w:bCs/>
          <w:color w:val="000000"/>
          <w:sz w:val="24"/>
          <w:szCs w:val="26"/>
          <w:lang w:eastAsia="tr-TR"/>
        </w:rPr>
        <w:t>73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9E7EE9">
        <w:rPr>
          <w:rFonts w:ascii="Times New Roman" w:eastAsia="Times New Roman" w:hAnsi="Times New Roman" w:cs="Times New Roman"/>
          <w:b/>
          <w:bCs/>
          <w:color w:val="000000"/>
          <w:sz w:val="24"/>
          <w:szCs w:val="26"/>
          <w:lang w:eastAsia="tr-TR"/>
        </w:rPr>
        <w:t>18.11</w:t>
      </w:r>
      <w:r w:rsidR="009D19DD">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FA56A4"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9E7EE9">
        <w:rPr>
          <w:rFonts w:ascii="Times New Roman" w:eastAsia="Times New Roman" w:hAnsi="Times New Roman" w:cs="Times New Roman"/>
          <w:color w:val="000000"/>
          <w:sz w:val="24"/>
          <w:szCs w:val="26"/>
          <w:lang w:eastAsia="tr-TR"/>
        </w:rPr>
        <w:t xml:space="preserve">Niyazi Ersin, Yeni mahalle, kavak dibi caddesi No: 46/A </w:t>
      </w:r>
      <w:proofErr w:type="gramStart"/>
      <w:r w:rsidR="009E7EE9">
        <w:rPr>
          <w:rFonts w:ascii="Times New Roman" w:eastAsia="Times New Roman" w:hAnsi="Times New Roman" w:cs="Times New Roman"/>
          <w:color w:val="000000"/>
          <w:sz w:val="24"/>
          <w:szCs w:val="26"/>
          <w:lang w:eastAsia="tr-TR"/>
        </w:rPr>
        <w:t>Karadeniz -</w:t>
      </w:r>
      <w:proofErr w:type="gramEnd"/>
      <w:r w:rsidR="009E7EE9">
        <w:rPr>
          <w:rFonts w:ascii="Times New Roman" w:eastAsia="Times New Roman" w:hAnsi="Times New Roman" w:cs="Times New Roman"/>
          <w:color w:val="000000"/>
          <w:sz w:val="24"/>
          <w:szCs w:val="26"/>
          <w:lang w:eastAsia="tr-TR"/>
        </w:rPr>
        <w:t xml:space="preserve"> Ereğlisi.</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DE0F07">
        <w:rPr>
          <w:rFonts w:ascii="Times New Roman" w:eastAsia="Times New Roman" w:hAnsi="Times New Roman" w:cs="Times New Roman"/>
          <w:color w:val="000000"/>
          <w:sz w:val="24"/>
          <w:szCs w:val="26"/>
          <w:lang w:eastAsia="tr-TR"/>
        </w:rPr>
        <w:t xml:space="preserve">İstemde </w:t>
      </w:r>
      <w:r w:rsidR="000F5C17">
        <w:rPr>
          <w:rFonts w:ascii="Times New Roman" w:eastAsia="Times New Roman" w:hAnsi="Times New Roman" w:cs="Times New Roman"/>
          <w:color w:val="000000"/>
          <w:sz w:val="24"/>
          <w:szCs w:val="26"/>
          <w:lang w:eastAsia="tr-TR"/>
        </w:rPr>
        <w:t>bul</w:t>
      </w:r>
      <w:r w:rsidR="00857789">
        <w:rPr>
          <w:rFonts w:ascii="Times New Roman" w:eastAsia="Times New Roman" w:hAnsi="Times New Roman" w:cs="Times New Roman"/>
          <w:color w:val="000000"/>
          <w:sz w:val="24"/>
          <w:szCs w:val="26"/>
          <w:lang w:eastAsia="tr-TR"/>
        </w:rPr>
        <w:t>u</w:t>
      </w:r>
      <w:r w:rsidR="000F5C17">
        <w:rPr>
          <w:rFonts w:ascii="Times New Roman" w:eastAsia="Times New Roman" w:hAnsi="Times New Roman" w:cs="Times New Roman"/>
          <w:color w:val="000000"/>
          <w:sz w:val="24"/>
          <w:szCs w:val="26"/>
          <w:lang w:eastAsia="tr-TR"/>
        </w:rPr>
        <w:t xml:space="preserve">nan </w:t>
      </w:r>
      <w:r w:rsidR="009E7EE9">
        <w:rPr>
          <w:rFonts w:ascii="Times New Roman" w:eastAsia="Times New Roman" w:hAnsi="Times New Roman" w:cs="Times New Roman"/>
          <w:color w:val="000000"/>
          <w:sz w:val="24"/>
          <w:szCs w:val="26"/>
          <w:lang w:eastAsia="tr-TR"/>
        </w:rPr>
        <w:t xml:space="preserve">29.10.1963 günlü dilekçesinde: Hayvan sağlık, nalbant teknisyen </w:t>
      </w:r>
      <w:proofErr w:type="spellStart"/>
      <w:r w:rsidR="009E7EE9">
        <w:rPr>
          <w:rFonts w:ascii="Times New Roman" w:eastAsia="Times New Roman" w:hAnsi="Times New Roman" w:cs="Times New Roman"/>
          <w:color w:val="000000"/>
          <w:sz w:val="24"/>
          <w:szCs w:val="26"/>
          <w:lang w:eastAsia="tr-TR"/>
        </w:rPr>
        <w:t>Assubayı</w:t>
      </w:r>
      <w:proofErr w:type="spellEnd"/>
      <w:r w:rsidR="009E7EE9">
        <w:rPr>
          <w:rFonts w:ascii="Times New Roman" w:eastAsia="Times New Roman" w:hAnsi="Times New Roman" w:cs="Times New Roman"/>
          <w:color w:val="000000"/>
          <w:sz w:val="24"/>
          <w:szCs w:val="26"/>
          <w:lang w:eastAsia="tr-TR"/>
        </w:rPr>
        <w:t xml:space="preserve"> olarak on altı sene hizmetten sonra, 1. temditli </w:t>
      </w:r>
      <w:proofErr w:type="spellStart"/>
      <w:r w:rsidR="009E7EE9">
        <w:rPr>
          <w:rFonts w:ascii="Times New Roman" w:eastAsia="Times New Roman" w:hAnsi="Times New Roman" w:cs="Times New Roman"/>
          <w:color w:val="000000"/>
          <w:sz w:val="24"/>
          <w:szCs w:val="26"/>
          <w:lang w:eastAsia="tr-TR"/>
        </w:rPr>
        <w:t>Kd</w:t>
      </w:r>
      <w:proofErr w:type="spellEnd"/>
      <w:r w:rsidR="009E7EE9">
        <w:rPr>
          <w:rFonts w:ascii="Times New Roman" w:eastAsia="Times New Roman" w:hAnsi="Times New Roman" w:cs="Times New Roman"/>
          <w:color w:val="000000"/>
          <w:sz w:val="24"/>
          <w:szCs w:val="26"/>
          <w:lang w:eastAsia="tr-TR"/>
        </w:rPr>
        <w:t xml:space="preserve">. Başçavuş rütbesinde iken </w:t>
      </w:r>
      <w:proofErr w:type="spellStart"/>
      <w:r w:rsidR="009E7EE9">
        <w:rPr>
          <w:rFonts w:ascii="Times New Roman" w:eastAsia="Times New Roman" w:hAnsi="Times New Roman" w:cs="Times New Roman"/>
          <w:color w:val="000000"/>
          <w:sz w:val="24"/>
          <w:szCs w:val="26"/>
          <w:lang w:eastAsia="tr-TR"/>
        </w:rPr>
        <w:t>Assubay</w:t>
      </w:r>
      <w:proofErr w:type="spellEnd"/>
      <w:r w:rsidR="009E7EE9">
        <w:rPr>
          <w:rFonts w:ascii="Times New Roman" w:eastAsia="Times New Roman" w:hAnsi="Times New Roman" w:cs="Times New Roman"/>
          <w:color w:val="000000"/>
          <w:sz w:val="24"/>
          <w:szCs w:val="26"/>
          <w:lang w:eastAsia="tr-TR"/>
        </w:rPr>
        <w:t xml:space="preserve"> sicil yönetmeliğinin 28. maddesi ile 5434 sayılı T.C. Emekli Sandığı Kanununun 39. maddesinin (e) fıkrasına dayanılarak disiplinsizlik sebebiyle 8.7.1961 gününde emekliye çıkarıldığını, uygulamanın yanlış ve kasıtlı bulunduğunu, emekli maaşı dahi alamadığını belirterek, emeklilik kararının iptaliyle zayi olan haklarının iadesine karar verilmesini istemiştir.</w:t>
      </w:r>
    </w:p>
    <w:p w:rsidR="00FA56A4"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w:t>
      </w:r>
      <w:r w:rsidR="009E7EE9">
        <w:rPr>
          <w:rFonts w:ascii="Times New Roman" w:eastAsia="Times New Roman" w:hAnsi="Times New Roman" w:cs="Times New Roman"/>
          <w:color w:val="000000"/>
          <w:sz w:val="24"/>
          <w:szCs w:val="26"/>
          <w:lang w:eastAsia="tr-TR"/>
        </w:rPr>
        <w:t>18.11</w:t>
      </w:r>
      <w:r>
        <w:rPr>
          <w:rFonts w:ascii="Times New Roman" w:eastAsia="Times New Roman" w:hAnsi="Times New Roman" w:cs="Times New Roman"/>
          <w:color w:val="000000"/>
          <w:sz w:val="24"/>
          <w:szCs w:val="26"/>
          <w:lang w:eastAsia="tr-TR"/>
        </w:rPr>
        <w:t xml:space="preserve">.1963 gününde ilk inceleme </w:t>
      </w:r>
      <w:r w:rsidR="009E7EE9">
        <w:rPr>
          <w:rFonts w:ascii="Times New Roman" w:eastAsia="Times New Roman" w:hAnsi="Times New Roman" w:cs="Times New Roman"/>
          <w:color w:val="000000"/>
          <w:sz w:val="24"/>
          <w:szCs w:val="26"/>
          <w:lang w:eastAsia="tr-TR"/>
        </w:rPr>
        <w:t xml:space="preserve">için </w:t>
      </w:r>
      <w:r w:rsidR="00FA56A4">
        <w:rPr>
          <w:rFonts w:ascii="Times New Roman" w:eastAsia="Times New Roman" w:hAnsi="Times New Roman" w:cs="Times New Roman"/>
          <w:color w:val="000000"/>
          <w:sz w:val="24"/>
          <w:szCs w:val="26"/>
          <w:lang w:eastAsia="tr-TR"/>
        </w:rPr>
        <w:t xml:space="preserve">yaptığı </w:t>
      </w:r>
      <w:r w:rsidR="0023649A">
        <w:rPr>
          <w:rFonts w:ascii="Times New Roman" w:eastAsia="Times New Roman" w:hAnsi="Times New Roman" w:cs="Times New Roman"/>
          <w:color w:val="000000"/>
          <w:sz w:val="24"/>
          <w:szCs w:val="26"/>
          <w:lang w:eastAsia="tr-TR"/>
        </w:rPr>
        <w:t>toplantı</w:t>
      </w:r>
      <w:r w:rsidR="00DE0F07">
        <w:rPr>
          <w:rFonts w:ascii="Times New Roman" w:eastAsia="Times New Roman" w:hAnsi="Times New Roman" w:cs="Times New Roman"/>
          <w:color w:val="000000"/>
          <w:sz w:val="24"/>
          <w:szCs w:val="26"/>
          <w:lang w:eastAsia="tr-TR"/>
        </w:rPr>
        <w:t>sın</w:t>
      </w:r>
      <w:r w:rsidR="0023649A">
        <w:rPr>
          <w:rFonts w:ascii="Times New Roman" w:eastAsia="Times New Roman" w:hAnsi="Times New Roman" w:cs="Times New Roman"/>
          <w:color w:val="000000"/>
          <w:sz w:val="24"/>
          <w:szCs w:val="26"/>
          <w:lang w:eastAsia="tr-TR"/>
        </w:rPr>
        <w:t>da</w:t>
      </w:r>
      <w:r w:rsidR="00B57F6D">
        <w:rPr>
          <w:rFonts w:ascii="Times New Roman" w:eastAsia="Times New Roman" w:hAnsi="Times New Roman" w:cs="Times New Roman"/>
          <w:color w:val="000000"/>
          <w:sz w:val="24"/>
          <w:szCs w:val="26"/>
          <w:lang w:eastAsia="tr-TR"/>
        </w:rPr>
        <w:t>; işin</w:t>
      </w:r>
      <w:r w:rsidR="005406FA">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672960">
        <w:rPr>
          <w:rFonts w:ascii="Times New Roman" w:eastAsia="Times New Roman" w:hAnsi="Times New Roman" w:cs="Times New Roman"/>
          <w:color w:val="000000"/>
          <w:sz w:val="24"/>
          <w:szCs w:val="26"/>
          <w:lang w:eastAsia="tr-TR"/>
        </w:rPr>
        <w:t>edilmesine</w:t>
      </w:r>
      <w:r w:rsidR="0023649A">
        <w:rPr>
          <w:rFonts w:ascii="Times New Roman" w:eastAsia="Times New Roman" w:hAnsi="Times New Roman" w:cs="Times New Roman"/>
          <w:color w:val="000000"/>
          <w:sz w:val="24"/>
          <w:szCs w:val="26"/>
          <w:lang w:eastAsia="tr-TR"/>
        </w:rPr>
        <w:t xml:space="preserve"> </w:t>
      </w:r>
      <w:r w:rsidR="00DE0F07">
        <w:rPr>
          <w:rFonts w:ascii="Times New Roman" w:eastAsia="Times New Roman" w:hAnsi="Times New Roman" w:cs="Times New Roman"/>
          <w:color w:val="000000"/>
          <w:sz w:val="24"/>
          <w:szCs w:val="26"/>
          <w:lang w:eastAsia="tr-TR"/>
        </w:rPr>
        <w:t>oybirliği</w:t>
      </w:r>
      <w:r w:rsidR="00672960">
        <w:rPr>
          <w:rFonts w:ascii="Times New Roman" w:eastAsia="Times New Roman" w:hAnsi="Times New Roman" w:cs="Times New Roman"/>
          <w:color w:val="000000"/>
          <w:sz w:val="24"/>
          <w:szCs w:val="26"/>
          <w:lang w:eastAsia="tr-TR"/>
        </w:rPr>
        <w:t xml:space="preserve"> i</w:t>
      </w:r>
      <w:r w:rsidR="00FA56A4">
        <w:rPr>
          <w:rFonts w:ascii="Times New Roman" w:eastAsia="Times New Roman" w:hAnsi="Times New Roman" w:cs="Times New Roman"/>
          <w:color w:val="000000"/>
          <w:sz w:val="24"/>
          <w:szCs w:val="26"/>
          <w:lang w:eastAsia="tr-TR"/>
        </w:rPr>
        <w:t xml:space="preserve">le karar verildikten sonra dilekçe </w:t>
      </w:r>
      <w:r w:rsidR="000F5C17">
        <w:rPr>
          <w:rFonts w:ascii="Times New Roman" w:eastAsia="Times New Roman" w:hAnsi="Times New Roman" w:cs="Times New Roman"/>
          <w:color w:val="000000"/>
          <w:sz w:val="24"/>
          <w:szCs w:val="26"/>
          <w:lang w:eastAsia="tr-TR"/>
        </w:rPr>
        <w:t xml:space="preserve">ile eki </w:t>
      </w:r>
      <w:r w:rsidR="00FA56A4">
        <w:rPr>
          <w:rFonts w:ascii="Times New Roman" w:eastAsia="Times New Roman" w:hAnsi="Times New Roman" w:cs="Times New Roman"/>
          <w:color w:val="000000"/>
          <w:sz w:val="24"/>
          <w:szCs w:val="26"/>
          <w:lang w:eastAsia="tr-TR"/>
        </w:rPr>
        <w:t>ve rapor okundu. Gereği görüşülüp düşünüldü:</w:t>
      </w:r>
    </w:p>
    <w:p w:rsidR="000F5C17" w:rsidRDefault="000F5C17" w:rsidP="000F5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0F5C17">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A06B91">
        <w:rPr>
          <w:rFonts w:ascii="Times New Roman" w:eastAsia="Times New Roman" w:hAnsi="Times New Roman" w:cs="Times New Roman"/>
          <w:color w:val="000000"/>
          <w:sz w:val="24"/>
          <w:szCs w:val="26"/>
          <w:lang w:eastAsia="tr-TR"/>
        </w:rPr>
        <w:t>18.11</w:t>
      </w:r>
      <w:r>
        <w:rPr>
          <w:rFonts w:ascii="Times New Roman" w:eastAsia="Times New Roman" w:hAnsi="Times New Roman" w:cs="Times New Roman"/>
          <w:color w:val="000000"/>
          <w:sz w:val="24"/>
          <w:szCs w:val="26"/>
          <w:lang w:eastAsia="tr-TR"/>
        </w:rPr>
        <w:t>.1963 gününde oybirliği ile karar verildi.</w:t>
      </w:r>
    </w:p>
    <w:p w:rsidR="00F7608E" w:rsidRPr="00FD04BD" w:rsidRDefault="00E92D70"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C029AB"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223A7"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A06B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A06B91">
              <w:rPr>
                <w:rFonts w:ascii="Times New Roman" w:eastAsia="Times New Roman" w:hAnsi="Times New Roman" w:cs="Times New Roman"/>
                <w:sz w:val="24"/>
                <w:szCs w:val="26"/>
                <w:lang w:eastAsia="tr-TR"/>
              </w:rPr>
              <w:t>smail</w:t>
            </w:r>
            <w:r>
              <w:rPr>
                <w:rFonts w:ascii="Times New Roman" w:eastAsia="Times New Roman" w:hAnsi="Times New Roman" w:cs="Times New Roman"/>
                <w:sz w:val="24"/>
                <w:szCs w:val="26"/>
                <w:lang w:eastAsia="tr-TR"/>
              </w:rPr>
              <w:t xml:space="preserve"> Hakkı ÜLKMEN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w:t>
            </w:r>
            <w:r w:rsidR="00857789">
              <w:rPr>
                <w:rFonts w:ascii="Times New Roman" w:eastAsia="Times New Roman" w:hAnsi="Times New Roman" w:cs="Times New Roman"/>
                <w:sz w:val="24"/>
                <w:szCs w:val="26"/>
                <w:lang w:eastAsia="tr-TR"/>
              </w:rPr>
              <w:t>U</w:t>
            </w:r>
            <w:bookmarkStart w:id="0" w:name="_GoBack"/>
            <w:bookmarkEnd w:id="0"/>
          </w:p>
        </w:tc>
      </w:tr>
    </w:tbl>
    <w:p w:rsidR="00F7608E" w:rsidRPr="00EC4965" w:rsidRDefault="00F7608E" w:rsidP="00F7608E">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A06B91"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A06B91"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A06B91"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A06B91"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EC4965"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325" w:rsidRDefault="00167325" w:rsidP="00FD04BD">
      <w:pPr>
        <w:spacing w:after="0" w:line="240" w:lineRule="auto"/>
      </w:pPr>
      <w:r>
        <w:separator/>
      </w:r>
    </w:p>
  </w:endnote>
  <w:endnote w:type="continuationSeparator" w:id="0">
    <w:p w:rsidR="00167325" w:rsidRDefault="0016732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06B9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325" w:rsidRDefault="00167325" w:rsidP="00FD04BD">
      <w:pPr>
        <w:spacing w:after="0" w:line="240" w:lineRule="auto"/>
      </w:pPr>
      <w:r>
        <w:separator/>
      </w:r>
    </w:p>
  </w:footnote>
  <w:footnote w:type="continuationSeparator" w:id="0">
    <w:p w:rsidR="00167325" w:rsidRDefault="0016732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B91" w:rsidRPr="00FD04BD" w:rsidRDefault="00A06B91" w:rsidP="00A06B9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1963/345</w:t>
    </w:r>
  </w:p>
  <w:p w:rsidR="00A06B91" w:rsidRPr="00FD04BD" w:rsidRDefault="00A06B91" w:rsidP="00A06B9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1963/273</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8"/>
  </w:num>
  <w:num w:numId="5">
    <w:abstractNumId w:val="2"/>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30E61"/>
    <w:rsid w:val="0014386D"/>
    <w:rsid w:val="0014648F"/>
    <w:rsid w:val="00167325"/>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649A"/>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1479"/>
    <w:rsid w:val="003B7687"/>
    <w:rsid w:val="003C30F9"/>
    <w:rsid w:val="003D1B77"/>
    <w:rsid w:val="003D6D6D"/>
    <w:rsid w:val="003E31C6"/>
    <w:rsid w:val="003E499A"/>
    <w:rsid w:val="003E7C37"/>
    <w:rsid w:val="00400AFF"/>
    <w:rsid w:val="004026C0"/>
    <w:rsid w:val="00404C64"/>
    <w:rsid w:val="00407209"/>
    <w:rsid w:val="0041725B"/>
    <w:rsid w:val="0043779E"/>
    <w:rsid w:val="00444CB0"/>
    <w:rsid w:val="0045173A"/>
    <w:rsid w:val="00453EB2"/>
    <w:rsid w:val="00455B23"/>
    <w:rsid w:val="00466DD4"/>
    <w:rsid w:val="00487B08"/>
    <w:rsid w:val="004B4D5B"/>
    <w:rsid w:val="004B5413"/>
    <w:rsid w:val="004C0C73"/>
    <w:rsid w:val="004C12CE"/>
    <w:rsid w:val="004D6945"/>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90EBA"/>
    <w:rsid w:val="00791E46"/>
    <w:rsid w:val="00795E6E"/>
    <w:rsid w:val="007A3C36"/>
    <w:rsid w:val="007C65F6"/>
    <w:rsid w:val="007D221F"/>
    <w:rsid w:val="007E19AC"/>
    <w:rsid w:val="007E4190"/>
    <w:rsid w:val="007F1DC4"/>
    <w:rsid w:val="0080259D"/>
    <w:rsid w:val="008057AC"/>
    <w:rsid w:val="008059EE"/>
    <w:rsid w:val="008127C7"/>
    <w:rsid w:val="00814A13"/>
    <w:rsid w:val="00815CBD"/>
    <w:rsid w:val="008172A2"/>
    <w:rsid w:val="00826402"/>
    <w:rsid w:val="0084376E"/>
    <w:rsid w:val="00852C76"/>
    <w:rsid w:val="00857789"/>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4C73"/>
    <w:rsid w:val="00DD69D0"/>
    <w:rsid w:val="00DD6A9C"/>
    <w:rsid w:val="00DE09B9"/>
    <w:rsid w:val="00DE0F07"/>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2807"/>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B7B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1630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2019-04-10T12:38:00Z</dcterms:created>
  <dcterms:modified xsi:type="dcterms:W3CDTF">2019-08-22T08:30:00Z</dcterms:modified>
</cp:coreProperties>
</file>